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wk-form3_1794000023.xml.htm"/>
      <w:bookmarkStart w:id="1" w:name="kswkform3_1794000023"/>
      <w:bookmarkEnd w:id="0"/>
      <w:bookmarkEnd w:id="1"/>
      <w:r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2">
                    <w:r>
                      <w:rPr>
                        <w:rStyle w:val="InternetLink"/>
                      </w:rPr>
                      <w:t>MYLOD ROBERT J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1812 NORTH MOORE ST.</w:t>
                  </w:r>
                </w:p>
              </w:tc>
            </w:tr>
            <w:tr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3">
              <w:r>
                <w:rPr>
                  <w:rStyle w:val="InternetLink"/>
                </w:rPr>
                <w:t>Graham Holdings Co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Robert J. Mylod,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11/06/2026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14607" TargetMode="External"/><Relationship Id="rId3" Type="http://schemas.openxmlformats.org/officeDocument/2006/relationships/hyperlink" Target="http://www.sec.gov/cgi-bin/browse-edgar?action=getcompany&amp;CIK=000010488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397</Words>
  <Characters>2194</Characters>
  <CharactersWithSpaces>2546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